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C1" w:rsidRDefault="009974C1" w:rsidP="009974C1">
      <w:pPr>
        <w:rPr>
          <w:b/>
          <w:sz w:val="24"/>
          <w:szCs w:val="24"/>
        </w:rPr>
      </w:pPr>
    </w:p>
    <w:p w:rsidR="009974C1" w:rsidRDefault="009974C1" w:rsidP="009974C1">
      <w:pPr>
        <w:jc w:val="center"/>
        <w:rPr>
          <w:b/>
          <w:sz w:val="24"/>
          <w:szCs w:val="24"/>
          <w:u w:val="single"/>
        </w:rPr>
      </w:pPr>
    </w:p>
    <w:p w:rsidR="009974C1" w:rsidRPr="005C491A" w:rsidRDefault="009974C1" w:rsidP="009974C1">
      <w:pPr>
        <w:jc w:val="center"/>
        <w:rPr>
          <w:b/>
          <w:sz w:val="24"/>
          <w:szCs w:val="24"/>
          <w:u w:val="single"/>
        </w:rPr>
      </w:pPr>
      <w:r w:rsidRPr="005C491A">
        <w:rPr>
          <w:b/>
          <w:sz w:val="24"/>
          <w:szCs w:val="24"/>
          <w:u w:val="single"/>
        </w:rPr>
        <w:t>5° AÑO “B”  2019</w:t>
      </w:r>
    </w:p>
    <w:p w:rsidR="009974C1" w:rsidRPr="002C2F73" w:rsidRDefault="009974C1" w:rsidP="009974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  <w:u w:val="single"/>
        </w:rPr>
        <w:t>LISTA DE MATERIALES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D76A2">
        <w:rPr>
          <w:sz w:val="24"/>
          <w:szCs w:val="24"/>
        </w:rPr>
        <w:t xml:space="preserve">Una carpeta n°3 forrada de color ROJO con papel araña, nylon protector y </w:t>
      </w:r>
      <w:r>
        <w:rPr>
          <w:sz w:val="24"/>
          <w:szCs w:val="24"/>
        </w:rPr>
        <w:t xml:space="preserve">etiqueta. Incluir hojas rayadas con margen reforzado </w:t>
      </w:r>
      <w:r w:rsidRPr="002D76A2">
        <w:rPr>
          <w:sz w:val="24"/>
          <w:szCs w:val="24"/>
        </w:rPr>
        <w:t xml:space="preserve">con nombre y numeradas para </w:t>
      </w:r>
      <w:r w:rsidRPr="002D76A2">
        <w:rPr>
          <w:b/>
          <w:sz w:val="24"/>
          <w:szCs w:val="24"/>
          <w:u w:val="single"/>
        </w:rPr>
        <w:t>Prácticas del Lenguaje</w:t>
      </w:r>
      <w:r w:rsidRPr="002D76A2">
        <w:rPr>
          <w:sz w:val="24"/>
          <w:szCs w:val="24"/>
        </w:rPr>
        <w:t xml:space="preserve">. </w:t>
      </w:r>
    </w:p>
    <w:p w:rsidR="009974C1" w:rsidRPr="007427BE" w:rsidRDefault="009974C1" w:rsidP="009974C1">
      <w:pPr>
        <w:pStyle w:val="Prrafodelista"/>
        <w:numPr>
          <w:ilvl w:val="0"/>
          <w:numId w:val="2"/>
        </w:numPr>
        <w:ind w:left="426"/>
        <w:jc w:val="both"/>
      </w:pPr>
      <w:r w:rsidRPr="002D76A2">
        <w:rPr>
          <w:sz w:val="24"/>
          <w:szCs w:val="24"/>
        </w:rPr>
        <w:t>Una carpeta n° 3 forrada  de color AZUL con papel araña, nylon protector y etiqueta. Incluir hojas cuadriculadas y rayadas</w:t>
      </w:r>
      <w:r>
        <w:rPr>
          <w:sz w:val="24"/>
          <w:szCs w:val="24"/>
        </w:rPr>
        <w:t xml:space="preserve"> con margen reforzado, </w:t>
      </w:r>
      <w:r w:rsidRPr="002D76A2">
        <w:rPr>
          <w:sz w:val="24"/>
          <w:szCs w:val="24"/>
        </w:rPr>
        <w:t xml:space="preserve">con nombre y numeradas para </w:t>
      </w:r>
      <w:r w:rsidRPr="002D76A2">
        <w:rPr>
          <w:b/>
          <w:sz w:val="24"/>
          <w:szCs w:val="24"/>
          <w:u w:val="single"/>
        </w:rPr>
        <w:t>Matemática</w:t>
      </w:r>
      <w:r w:rsidRPr="002D76A2">
        <w:rPr>
          <w:sz w:val="24"/>
          <w:szCs w:val="24"/>
        </w:rPr>
        <w:t xml:space="preserve">.* </w:t>
      </w:r>
      <w:r w:rsidRPr="007427BE">
        <w:t>Señaladores adhesivos de colores.</w:t>
      </w:r>
      <w:r>
        <w:t xml:space="preserve"> * 1 folio A4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D76A2">
        <w:rPr>
          <w:sz w:val="24"/>
          <w:szCs w:val="24"/>
        </w:rPr>
        <w:t xml:space="preserve">Una carpeta n° 3 forrada con papel fantasía a elección para </w:t>
      </w:r>
      <w:r w:rsidRPr="002D76A2">
        <w:rPr>
          <w:b/>
          <w:sz w:val="24"/>
          <w:szCs w:val="24"/>
          <w:u w:val="single"/>
        </w:rPr>
        <w:t>Materias especiales.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D76A2">
        <w:rPr>
          <w:sz w:val="24"/>
          <w:szCs w:val="24"/>
        </w:rPr>
        <w:t xml:space="preserve"> paquet</w:t>
      </w:r>
      <w:r>
        <w:rPr>
          <w:sz w:val="24"/>
          <w:szCs w:val="24"/>
        </w:rPr>
        <w:t>e</w:t>
      </w:r>
      <w:r w:rsidRPr="002D76A2">
        <w:rPr>
          <w:sz w:val="24"/>
          <w:szCs w:val="24"/>
        </w:rPr>
        <w:t xml:space="preserve"> de separadores o carátulas, </w:t>
      </w:r>
      <w:r>
        <w:rPr>
          <w:sz w:val="24"/>
          <w:szCs w:val="24"/>
        </w:rPr>
        <w:t xml:space="preserve"> 2 bloc</w:t>
      </w:r>
      <w:r w:rsidRPr="002D76A2">
        <w:rPr>
          <w:sz w:val="24"/>
          <w:szCs w:val="24"/>
        </w:rPr>
        <w:t xml:space="preserve">k hojas </w:t>
      </w:r>
      <w:proofErr w:type="spellStart"/>
      <w:r w:rsidRPr="002D76A2">
        <w:rPr>
          <w:sz w:val="24"/>
          <w:szCs w:val="24"/>
        </w:rPr>
        <w:t>ca</w:t>
      </w:r>
      <w:r>
        <w:rPr>
          <w:sz w:val="24"/>
          <w:szCs w:val="24"/>
        </w:rPr>
        <w:t>nson</w:t>
      </w:r>
      <w:proofErr w:type="spellEnd"/>
      <w:r>
        <w:rPr>
          <w:sz w:val="24"/>
          <w:szCs w:val="24"/>
        </w:rPr>
        <w:t xml:space="preserve"> N° 3 de color y 20 folios N</w:t>
      </w:r>
      <w:r w:rsidRPr="002D76A2">
        <w:rPr>
          <w:sz w:val="24"/>
          <w:szCs w:val="24"/>
        </w:rPr>
        <w:t>° 3.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 Block de dibujo N°5 Blanco y otro color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D76A2">
        <w:rPr>
          <w:sz w:val="24"/>
          <w:szCs w:val="24"/>
        </w:rPr>
        <w:t>1 cuaderno</w:t>
      </w:r>
      <w:r>
        <w:rPr>
          <w:sz w:val="24"/>
          <w:szCs w:val="24"/>
        </w:rPr>
        <w:t xml:space="preserve"> de caligrafía E3 (19x24cm) 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D76A2">
        <w:rPr>
          <w:sz w:val="24"/>
          <w:szCs w:val="24"/>
          <w:u w:val="single"/>
        </w:rPr>
        <w:t>Cartuchera simple  con todos los elementos rotulados con nombre</w:t>
      </w:r>
      <w:r w:rsidRPr="002D76A2">
        <w:rPr>
          <w:sz w:val="24"/>
          <w:szCs w:val="24"/>
        </w:rPr>
        <w:t xml:space="preserve">: lapicera de tinta o </w:t>
      </w:r>
      <w:proofErr w:type="spellStart"/>
      <w:r w:rsidRPr="002D76A2">
        <w:rPr>
          <w:sz w:val="24"/>
          <w:szCs w:val="24"/>
        </w:rPr>
        <w:t>roller</w:t>
      </w:r>
      <w:proofErr w:type="spellEnd"/>
      <w:r w:rsidRPr="002D76A2">
        <w:rPr>
          <w:sz w:val="24"/>
          <w:szCs w:val="24"/>
        </w:rPr>
        <w:t xml:space="preserve">, cartuchos de repuesto, 2 lápices negros, goma de lápiz-tinta, lápices de colores y marcadores, sacapuntas, tijera, 2 </w:t>
      </w:r>
      <w:proofErr w:type="spellStart"/>
      <w:r w:rsidRPr="002D76A2">
        <w:rPr>
          <w:sz w:val="24"/>
          <w:szCs w:val="24"/>
        </w:rPr>
        <w:t>voligomas</w:t>
      </w:r>
      <w:proofErr w:type="spellEnd"/>
      <w:r w:rsidRPr="002D76A2">
        <w:rPr>
          <w:sz w:val="24"/>
          <w:szCs w:val="24"/>
        </w:rPr>
        <w:t xml:space="preserve">, corrector o borra tinta, regla, una </w:t>
      </w:r>
      <w:proofErr w:type="spellStart"/>
      <w:r w:rsidRPr="002D76A2">
        <w:rPr>
          <w:sz w:val="24"/>
          <w:szCs w:val="24"/>
        </w:rPr>
        <w:t>microfibra</w:t>
      </w:r>
      <w:proofErr w:type="spellEnd"/>
      <w:r w:rsidRPr="002D76A2">
        <w:rPr>
          <w:sz w:val="24"/>
          <w:szCs w:val="24"/>
        </w:rPr>
        <w:t xml:space="preserve"> negra, biromes de colores.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D76A2">
        <w:rPr>
          <w:sz w:val="24"/>
          <w:szCs w:val="24"/>
          <w:u w:val="single"/>
        </w:rPr>
        <w:t>Útiles para geometría rotulados</w:t>
      </w:r>
      <w:r w:rsidRPr="002D76A2">
        <w:rPr>
          <w:sz w:val="24"/>
          <w:szCs w:val="24"/>
        </w:rPr>
        <w:t>: compás, escuadra y transportador de doble numeración completa.</w:t>
      </w:r>
    </w:p>
    <w:p w:rsidR="009974C1" w:rsidRPr="002D76A2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D76A2">
        <w:rPr>
          <w:sz w:val="24"/>
          <w:szCs w:val="24"/>
          <w:u w:val="single"/>
        </w:rPr>
        <w:t>Mapas</w:t>
      </w:r>
      <w:r w:rsidRPr="002D76A2">
        <w:rPr>
          <w:sz w:val="24"/>
          <w:szCs w:val="24"/>
        </w:rPr>
        <w:t>: 2 mapas de Argentina N° 3 con división política. 1 mapa N°6 de Argentina Físico. 1 Planisferio N°3 con división política</w:t>
      </w:r>
      <w:r>
        <w:rPr>
          <w:sz w:val="24"/>
          <w:szCs w:val="24"/>
        </w:rPr>
        <w:t xml:space="preserve"> * 1 folio A4</w:t>
      </w:r>
    </w:p>
    <w:p w:rsidR="009974C1" w:rsidRDefault="009974C1" w:rsidP="009974C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escolar 2019</w:t>
      </w:r>
      <w:r w:rsidRPr="002D76A2">
        <w:rPr>
          <w:sz w:val="24"/>
          <w:szCs w:val="24"/>
        </w:rPr>
        <w:t xml:space="preserve"> (con nombre, apellido y año)</w:t>
      </w:r>
    </w:p>
    <w:p w:rsidR="009974C1" w:rsidRPr="00AE27C2" w:rsidRDefault="009974C1" w:rsidP="009974C1">
      <w:pPr>
        <w:pStyle w:val="Prrafodelista"/>
        <w:ind w:left="426"/>
        <w:jc w:val="both"/>
        <w:rPr>
          <w:sz w:val="24"/>
          <w:szCs w:val="24"/>
        </w:rPr>
      </w:pPr>
    </w:p>
    <w:p w:rsidR="009974C1" w:rsidRPr="00C55E9C" w:rsidRDefault="009974C1" w:rsidP="009974C1">
      <w:pPr>
        <w:pStyle w:val="Prrafodelista"/>
        <w:ind w:left="0"/>
        <w:jc w:val="center"/>
        <w:rPr>
          <w:b/>
        </w:rPr>
      </w:pPr>
      <w:r w:rsidRPr="0014759C">
        <w:rPr>
          <w:b/>
        </w:rPr>
        <w:t>BIBLIOGRAFÍA</w:t>
      </w:r>
      <w:r>
        <w:rPr>
          <w:b/>
        </w:rPr>
        <w:t xml:space="preserve"> a usar a lo largo del año: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647"/>
      </w:tblGrid>
      <w:tr w:rsidR="009974C1" w:rsidRPr="0000068E" w:rsidTr="00EC621F">
        <w:tc>
          <w:tcPr>
            <w:tcW w:w="3261" w:type="dxa"/>
            <w:shd w:val="clear" w:color="auto" w:fill="auto"/>
          </w:tcPr>
          <w:p w:rsidR="009974C1" w:rsidRPr="0000068E" w:rsidRDefault="009974C1" w:rsidP="00EC621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LECTURA DE VERANO</w:t>
            </w:r>
          </w:p>
        </w:tc>
        <w:tc>
          <w:tcPr>
            <w:tcW w:w="7647" w:type="dxa"/>
            <w:shd w:val="clear" w:color="auto" w:fill="auto"/>
          </w:tcPr>
          <w:p w:rsidR="009974C1" w:rsidRPr="0000068E" w:rsidRDefault="009974C1" w:rsidP="00EC621F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00068E">
              <w:rPr>
                <w:b/>
              </w:rPr>
              <w:t>PLAN LECTOR</w:t>
            </w:r>
          </w:p>
        </w:tc>
      </w:tr>
      <w:tr w:rsidR="009974C1" w:rsidRPr="0000068E" w:rsidTr="00EC621F">
        <w:trPr>
          <w:trHeight w:val="1950"/>
        </w:trPr>
        <w:tc>
          <w:tcPr>
            <w:tcW w:w="3261" w:type="dxa"/>
            <w:shd w:val="clear" w:color="auto" w:fill="auto"/>
          </w:tcPr>
          <w:p w:rsidR="009974C1" w:rsidRDefault="009974C1" w:rsidP="00EC621F">
            <w:pPr>
              <w:spacing w:after="0" w:line="240" w:lineRule="auto"/>
              <w:rPr>
                <w:sz w:val="24"/>
                <w:szCs w:val="24"/>
              </w:rPr>
            </w:pPr>
          </w:p>
          <w:p w:rsidR="009974C1" w:rsidRDefault="009974C1" w:rsidP="00EC6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*“</w:t>
            </w:r>
            <w:proofErr w:type="spellStart"/>
            <w:r>
              <w:rPr>
                <w:sz w:val="24"/>
                <w:szCs w:val="24"/>
              </w:rPr>
              <w:t>Cinthia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Scoch</w:t>
            </w:r>
            <w:proofErr w:type="spellEnd"/>
            <w:r>
              <w:rPr>
                <w:sz w:val="24"/>
                <w:szCs w:val="24"/>
              </w:rPr>
              <w:t xml:space="preserve">” El libro de la risa. Ricardo </w:t>
            </w:r>
            <w:proofErr w:type="spellStart"/>
            <w:r>
              <w:rPr>
                <w:sz w:val="24"/>
                <w:szCs w:val="24"/>
              </w:rPr>
              <w:t>Mariño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74C1" w:rsidRPr="0000068E" w:rsidRDefault="009974C1" w:rsidP="00EC6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Editorial </w:t>
            </w:r>
            <w:proofErr w:type="spellStart"/>
            <w:r>
              <w:rPr>
                <w:sz w:val="24"/>
                <w:szCs w:val="24"/>
              </w:rPr>
              <w:t>Loqueleo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974C1" w:rsidRPr="0000068E" w:rsidRDefault="009974C1" w:rsidP="00EC62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974C1" w:rsidRPr="0000068E" w:rsidRDefault="009974C1" w:rsidP="00EC621F">
            <w:pPr>
              <w:pStyle w:val="Prrafode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47" w:type="dxa"/>
            <w:shd w:val="clear" w:color="auto" w:fill="auto"/>
          </w:tcPr>
          <w:p w:rsidR="009974C1" w:rsidRDefault="009974C1" w:rsidP="00EC621F">
            <w:pPr>
              <w:spacing w:after="0"/>
              <w:rPr>
                <w:sz w:val="24"/>
                <w:szCs w:val="24"/>
              </w:rPr>
            </w:pPr>
            <w:r w:rsidRPr="00212F48">
              <w:rPr>
                <w:sz w:val="24"/>
                <w:szCs w:val="24"/>
              </w:rPr>
              <w:t>*” Príncipe y mendigo”. Co</w:t>
            </w:r>
            <w:r>
              <w:rPr>
                <w:sz w:val="24"/>
                <w:szCs w:val="24"/>
              </w:rPr>
              <w:t xml:space="preserve">lección la puerta secreta. Mark </w:t>
            </w:r>
            <w:proofErr w:type="spellStart"/>
            <w:r w:rsidRPr="00212F48">
              <w:rPr>
                <w:sz w:val="24"/>
                <w:szCs w:val="24"/>
              </w:rPr>
              <w:t>Twain</w:t>
            </w:r>
            <w:proofErr w:type="spellEnd"/>
            <w:r w:rsidRPr="00212F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12F48">
              <w:rPr>
                <w:sz w:val="24"/>
                <w:szCs w:val="24"/>
              </w:rPr>
              <w:t>Editorial</w:t>
            </w:r>
            <w:r>
              <w:rPr>
                <w:sz w:val="24"/>
                <w:szCs w:val="24"/>
              </w:rPr>
              <w:t xml:space="preserve"> Letra Impresa.</w:t>
            </w:r>
          </w:p>
          <w:p w:rsidR="009974C1" w:rsidRDefault="009974C1" w:rsidP="00EC62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*”Cuentos mitológicos griegos”</w:t>
            </w:r>
            <w:r w:rsidRPr="00212F48">
              <w:rPr>
                <w:sz w:val="24"/>
                <w:szCs w:val="24"/>
              </w:rPr>
              <w:t xml:space="preserve"> Editorial</w:t>
            </w:r>
            <w:r>
              <w:rPr>
                <w:sz w:val="24"/>
                <w:szCs w:val="24"/>
              </w:rPr>
              <w:t xml:space="preserve"> Andrés Bello</w:t>
            </w:r>
          </w:p>
          <w:p w:rsidR="009974C1" w:rsidRDefault="009974C1" w:rsidP="00EC62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*”</w:t>
            </w:r>
            <w:proofErr w:type="spellStart"/>
            <w:r>
              <w:rPr>
                <w:sz w:val="24"/>
                <w:szCs w:val="24"/>
              </w:rPr>
              <w:t>Sandokán</w:t>
            </w:r>
            <w:proofErr w:type="spellEnd"/>
            <w:r>
              <w:rPr>
                <w:sz w:val="24"/>
                <w:szCs w:val="24"/>
              </w:rPr>
              <w:t xml:space="preserve"> Los tigres de </w:t>
            </w:r>
            <w:proofErr w:type="spellStart"/>
            <w:r>
              <w:rPr>
                <w:sz w:val="24"/>
                <w:szCs w:val="24"/>
              </w:rPr>
              <w:t>Mompracem</w:t>
            </w:r>
            <w:proofErr w:type="spellEnd"/>
            <w:r>
              <w:rPr>
                <w:sz w:val="24"/>
                <w:szCs w:val="24"/>
              </w:rPr>
              <w:t xml:space="preserve">”. Emilio </w:t>
            </w:r>
            <w:proofErr w:type="spellStart"/>
            <w:r>
              <w:rPr>
                <w:sz w:val="24"/>
                <w:szCs w:val="24"/>
              </w:rPr>
              <w:t>Salgari</w:t>
            </w:r>
            <w:proofErr w:type="spellEnd"/>
            <w:r>
              <w:rPr>
                <w:sz w:val="24"/>
                <w:szCs w:val="24"/>
              </w:rPr>
              <w:t>. (Ed. Camino al Sur)</w:t>
            </w:r>
          </w:p>
          <w:p w:rsidR="009974C1" w:rsidRPr="0033108D" w:rsidRDefault="009974C1" w:rsidP="00EC621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*Sentir y pensar 5”. Editorial SM</w:t>
            </w:r>
          </w:p>
        </w:tc>
      </w:tr>
    </w:tbl>
    <w:p w:rsidR="009974C1" w:rsidRPr="00212F48" w:rsidRDefault="009974C1" w:rsidP="009974C1">
      <w:pPr>
        <w:jc w:val="both"/>
        <w:rPr>
          <w:b/>
          <w:sz w:val="2"/>
          <w:szCs w:val="24"/>
          <w:u w:val="single"/>
        </w:rPr>
      </w:pPr>
    </w:p>
    <w:p w:rsidR="009974C1" w:rsidRPr="0033108D" w:rsidRDefault="009974C1" w:rsidP="009974C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MÚSICA: </w:t>
      </w:r>
      <w:r>
        <w:rPr>
          <w:sz w:val="24"/>
          <w:szCs w:val="24"/>
        </w:rPr>
        <w:t xml:space="preserve">Flauta dulce Yamaha o </w:t>
      </w:r>
      <w:proofErr w:type="spellStart"/>
      <w:r>
        <w:rPr>
          <w:sz w:val="24"/>
          <w:szCs w:val="24"/>
        </w:rPr>
        <w:t>Melos</w:t>
      </w:r>
      <w:proofErr w:type="spellEnd"/>
      <w:r>
        <w:rPr>
          <w:sz w:val="24"/>
          <w:szCs w:val="24"/>
        </w:rPr>
        <w:t>.</w:t>
      </w:r>
    </w:p>
    <w:p w:rsidR="009974C1" w:rsidRPr="007427BE" w:rsidRDefault="009974C1" w:rsidP="009974C1">
      <w:pPr>
        <w:jc w:val="both"/>
        <w:rPr>
          <w:sz w:val="24"/>
          <w:szCs w:val="24"/>
        </w:rPr>
      </w:pPr>
      <w:r w:rsidRPr="00F67CA7">
        <w:rPr>
          <w:b/>
          <w:u w:val="single"/>
        </w:rPr>
        <w:t>FORMACIÓN CRISTIANA</w:t>
      </w:r>
      <w:r>
        <w:t>: carátula con folio. Banditas post-</w:t>
      </w:r>
      <w:proofErr w:type="spellStart"/>
      <w:r>
        <w:t>it</w:t>
      </w:r>
      <w:proofErr w:type="spellEnd"/>
      <w:r>
        <w:t xml:space="preserve">. </w:t>
      </w:r>
      <w:proofErr w:type="spellStart"/>
      <w:r w:rsidRPr="007427BE">
        <w:rPr>
          <w:b/>
          <w:sz w:val="24"/>
          <w:szCs w:val="24"/>
          <w:u w:val="single"/>
        </w:rPr>
        <w:t>BIBLIOGRAFíA</w:t>
      </w:r>
      <w:proofErr w:type="spellEnd"/>
      <w:r w:rsidRPr="007427BE">
        <w:rPr>
          <w:sz w:val="24"/>
          <w:szCs w:val="24"/>
        </w:rPr>
        <w:t>: “Cuento con Jesús 5.” (Ed. Santillana), Biblia personal.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0"/>
      </w:tblGrid>
      <w:tr w:rsidR="009974C1" w:rsidRPr="0000068E" w:rsidTr="00EC621F">
        <w:tc>
          <w:tcPr>
            <w:tcW w:w="10940" w:type="dxa"/>
            <w:shd w:val="clear" w:color="auto" w:fill="auto"/>
          </w:tcPr>
          <w:p w:rsidR="009974C1" w:rsidRPr="0000068E" w:rsidRDefault="009974C1" w:rsidP="00EC621F">
            <w:pPr>
              <w:spacing w:after="0" w:line="240" w:lineRule="auto"/>
            </w:pPr>
          </w:p>
          <w:p w:rsidR="009974C1" w:rsidRPr="002C2F73" w:rsidRDefault="009974C1" w:rsidP="00EC621F">
            <w:pPr>
              <w:spacing w:after="0" w:line="240" w:lineRule="auto"/>
            </w:pPr>
            <w:r w:rsidRPr="002C2F73">
              <w:t>La  primera  semana  de clases cada alumno/a  entregará a su maestra:</w:t>
            </w:r>
            <w:r>
              <w:br/>
            </w:r>
          </w:p>
          <w:p w:rsidR="009974C1" w:rsidRPr="002C2F73" w:rsidRDefault="009974C1" w:rsidP="00EC621F">
            <w:pPr>
              <w:spacing w:after="0" w:line="240" w:lineRule="auto"/>
            </w:pPr>
            <w:r w:rsidRPr="002C2F73">
              <w:t xml:space="preserve"> 1-</w:t>
            </w:r>
            <w:r w:rsidRPr="002C2F73">
              <w:rPr>
                <w:u w:val="single"/>
              </w:rPr>
              <w:t>FICHA DE SALUD COMPLETA</w:t>
            </w:r>
            <w:r w:rsidRPr="002C2F73">
              <w:t xml:space="preserve">  firmada por ambos padres, </w:t>
            </w:r>
            <w:r w:rsidRPr="002C2F73">
              <w:rPr>
                <w:u w:val="single"/>
              </w:rPr>
              <w:t>CERTIFICADO DE APTITUD FÍSICA</w:t>
            </w:r>
            <w:r w:rsidRPr="002C2F73">
              <w:t xml:space="preserve"> emitido por el médico pediatra (exigidos por normativa para la práctica de actividad física en el colegio).</w:t>
            </w:r>
            <w:r>
              <w:br/>
            </w:r>
          </w:p>
          <w:p w:rsidR="009974C1" w:rsidRPr="002C2F73" w:rsidRDefault="009974C1" w:rsidP="00EC621F">
            <w:pPr>
              <w:spacing w:after="0" w:line="240" w:lineRule="auto"/>
              <w:rPr>
                <w:i/>
              </w:rPr>
            </w:pPr>
            <w:r w:rsidRPr="002C2F73">
              <w:t xml:space="preserve"> 2- </w:t>
            </w:r>
            <w:r w:rsidRPr="002C2F73">
              <w:rPr>
                <w:u w:val="single"/>
              </w:rPr>
              <w:t>FORMULARIO DE ACTUALIZACIÓN DE DATOS</w:t>
            </w:r>
            <w:r w:rsidRPr="002C2F73">
              <w:t xml:space="preserve"> y </w:t>
            </w:r>
            <w:r w:rsidRPr="002C2F73">
              <w:rPr>
                <w:u w:val="single"/>
              </w:rPr>
              <w:t>AUTORIZACIÓN DE RETIRO SEMANAL.</w:t>
            </w:r>
            <w:r>
              <w:rPr>
                <w:u w:val="single"/>
              </w:rPr>
              <w:br/>
            </w:r>
          </w:p>
          <w:p w:rsidR="009974C1" w:rsidRDefault="009974C1" w:rsidP="00EC621F">
            <w:pPr>
              <w:spacing w:after="0" w:line="240" w:lineRule="auto"/>
            </w:pPr>
            <w:r w:rsidRPr="002C2F73">
              <w:t xml:space="preserve">Sugerimos utilizar </w:t>
            </w:r>
            <w:r w:rsidRPr="002C2F73">
              <w:rPr>
                <w:b/>
              </w:rPr>
              <w:t>cartucheras y mochilas escolares simples</w:t>
            </w:r>
            <w:r w:rsidRPr="002C2F73">
              <w:t xml:space="preserve"> del tamaño y uso adecuado para el niño/a y </w:t>
            </w:r>
            <w:r w:rsidRPr="002C2F73">
              <w:rPr>
                <w:b/>
              </w:rPr>
              <w:t>útiles que prioricen la calidad</w:t>
            </w:r>
            <w:r w:rsidRPr="002C2F73">
              <w:t xml:space="preserve"> por sobre la decoración y la fantasía. Agradecemos </w:t>
            </w:r>
            <w:r w:rsidRPr="002C2F73">
              <w:rPr>
                <w:b/>
              </w:rPr>
              <w:t>rotular las prendas del uniforme y todos los útiles.</w:t>
            </w:r>
          </w:p>
          <w:p w:rsidR="009974C1" w:rsidRPr="002C2F73" w:rsidRDefault="009974C1" w:rsidP="00EC621F">
            <w:pPr>
              <w:spacing w:after="0" w:line="240" w:lineRule="auto"/>
            </w:pPr>
            <w:r w:rsidRPr="002C2F73">
              <w:t xml:space="preserve">El </w:t>
            </w:r>
            <w:r w:rsidRPr="002C2F73">
              <w:rPr>
                <w:b/>
              </w:rPr>
              <w:t>cuaderno de comunicados</w:t>
            </w:r>
            <w:r w:rsidRPr="002C2F73">
              <w:t xml:space="preserve"> se entrega en la primera semana, su costo será debitado en la cuota de abril 2019. Una vez recibido agradecemos </w:t>
            </w:r>
            <w:r w:rsidRPr="002C2F73">
              <w:rPr>
                <w:b/>
                <w:u w:val="single"/>
              </w:rPr>
              <w:t>rotularlo y completar todos los datos</w:t>
            </w:r>
            <w:r w:rsidRPr="002C2F73">
              <w:t xml:space="preserve"> que se solicitan en la 1° hoja del mismo. </w:t>
            </w:r>
          </w:p>
          <w:p w:rsidR="009974C1" w:rsidRPr="00212F48" w:rsidRDefault="009974C1" w:rsidP="00EC621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12F48">
              <w:rPr>
                <w:b/>
                <w:sz w:val="24"/>
                <w:szCs w:val="24"/>
              </w:rPr>
              <w:t>Muchas gracias</w:t>
            </w:r>
            <w:proofErr w:type="gramStart"/>
            <w:r w:rsidRPr="00212F48">
              <w:rPr>
                <w:b/>
                <w:sz w:val="24"/>
                <w:szCs w:val="24"/>
              </w:rPr>
              <w:t>!</w:t>
            </w:r>
            <w:proofErr w:type="gramEnd"/>
          </w:p>
          <w:p w:rsidR="009974C1" w:rsidRPr="00212F48" w:rsidRDefault="009974C1" w:rsidP="00EC621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0068E">
              <w:rPr>
                <w:b/>
                <w:sz w:val="20"/>
                <w:szCs w:val="20"/>
              </w:rPr>
              <w:t xml:space="preserve"> </w:t>
            </w:r>
            <w:r w:rsidRPr="00212F48">
              <w:rPr>
                <w:b/>
                <w:sz w:val="24"/>
                <w:szCs w:val="24"/>
              </w:rPr>
              <w:t>DIRECCIÓN NIVEL PRIMARIO</w:t>
            </w:r>
          </w:p>
          <w:p w:rsidR="009974C1" w:rsidRPr="0000068E" w:rsidRDefault="009974C1" w:rsidP="00EC621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9974C1" w:rsidRDefault="009974C1" w:rsidP="009974C1">
      <w:pPr>
        <w:rPr>
          <w:b/>
          <w:sz w:val="24"/>
          <w:szCs w:val="24"/>
          <w:u w:val="single"/>
        </w:rPr>
      </w:pPr>
    </w:p>
    <w:p w:rsidR="009974C1" w:rsidRDefault="009974C1" w:rsidP="009974C1">
      <w:pPr>
        <w:rPr>
          <w:b/>
          <w:sz w:val="24"/>
          <w:szCs w:val="24"/>
          <w:u w:val="single"/>
        </w:rPr>
      </w:pPr>
    </w:p>
    <w:p w:rsidR="009974C1" w:rsidRDefault="009974C1" w:rsidP="009974C1">
      <w:pPr>
        <w:rPr>
          <w:b/>
          <w:sz w:val="24"/>
          <w:szCs w:val="24"/>
          <w:u w:val="single"/>
        </w:rPr>
      </w:pPr>
    </w:p>
    <w:sectPr w:rsidR="009974C1" w:rsidSect="000508BF">
      <w:headerReference w:type="default" r:id="rId5"/>
      <w:pgSz w:w="12240" w:h="20160" w:code="5"/>
      <w:pgMar w:top="851" w:right="566" w:bottom="709" w:left="851" w:header="421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74" w:rsidRDefault="009974C1">
    <w:pPr>
      <w:pStyle w:val="Encabezado"/>
    </w:pPr>
  </w:p>
  <w:p w:rsidR="003F2874" w:rsidRDefault="009974C1">
    <w:pPr>
      <w:pStyle w:val="Encabezado"/>
    </w:pPr>
  </w:p>
  <w:p w:rsidR="00AB7540" w:rsidRDefault="009974C1">
    <w:pPr>
      <w:pStyle w:val="Encabezado"/>
    </w:pPr>
  </w:p>
  <w:p w:rsidR="00AB7540" w:rsidRDefault="009974C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Imagen 015.jpg" style="position:absolute;margin-left:238.7pt;margin-top:-20.4pt;width:60.75pt;height:62.25pt;z-index:251660288;visibility:visible">
          <v:imagedata r:id="rId1" o:title="Imagen 015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F6B"/>
    <w:multiLevelType w:val="hybridMultilevel"/>
    <w:tmpl w:val="478E5F30"/>
    <w:lvl w:ilvl="0" w:tplc="D16A61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223"/>
    <w:multiLevelType w:val="hybridMultilevel"/>
    <w:tmpl w:val="B17C7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7333"/>
    <w:multiLevelType w:val="hybridMultilevel"/>
    <w:tmpl w:val="460EF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07002"/>
    <w:multiLevelType w:val="hybridMultilevel"/>
    <w:tmpl w:val="A5F88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A69"/>
    <w:multiLevelType w:val="hybridMultilevel"/>
    <w:tmpl w:val="674AE176"/>
    <w:lvl w:ilvl="0" w:tplc="A3522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341EF"/>
    <w:multiLevelType w:val="hybridMultilevel"/>
    <w:tmpl w:val="85A461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974C1"/>
    <w:rsid w:val="00931537"/>
    <w:rsid w:val="009974C1"/>
    <w:rsid w:val="009D0C03"/>
    <w:rsid w:val="009F3ECD"/>
    <w:rsid w:val="00BB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C1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4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974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74C1"/>
    <w:rPr>
      <w:rFonts w:ascii="Calibri" w:eastAsia="Calibri" w:hAnsi="Calibri" w:cs="Times New Roman"/>
      <w:sz w:val="20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Gracieka</dc:creator>
  <cp:keywords/>
  <dc:description/>
  <cp:lastModifiedBy>Gracieka</cp:lastModifiedBy>
  <cp:revision>1</cp:revision>
  <dcterms:created xsi:type="dcterms:W3CDTF">2018-12-27T13:26:00Z</dcterms:created>
  <dcterms:modified xsi:type="dcterms:W3CDTF">2018-12-27T13:26:00Z</dcterms:modified>
</cp:coreProperties>
</file>